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3165B" w14:textId="77777777" w:rsidR="002E1A75" w:rsidRDefault="002E1A75" w:rsidP="002E1A75">
      <w:pPr>
        <w:spacing w:line="360" w:lineRule="auto"/>
        <w:jc w:val="both"/>
      </w:pPr>
    </w:p>
    <w:p w14:paraId="5C021CAA" w14:textId="77777777" w:rsidR="002E1A75" w:rsidRDefault="002E1A75" w:rsidP="002E1A75">
      <w:pPr>
        <w:spacing w:line="360" w:lineRule="auto"/>
        <w:jc w:val="both"/>
      </w:pPr>
    </w:p>
    <w:p w14:paraId="0B6FECC4" w14:textId="27E86A56" w:rsidR="0029477B" w:rsidRDefault="0029477B" w:rsidP="002E1A75">
      <w:pPr>
        <w:spacing w:line="360" w:lineRule="auto"/>
        <w:jc w:val="both"/>
      </w:pPr>
      <w:r>
        <w:t>I, ________________________________</w:t>
      </w:r>
      <w:r w:rsidR="002E1A75">
        <w:t>____</w:t>
      </w:r>
      <w:r>
        <w:t>____</w:t>
      </w:r>
      <w:r w:rsidR="00B12B83">
        <w:t>____</w:t>
      </w:r>
      <w:r>
        <w:t xml:space="preserve">____, understand that I am the responsible principal </w:t>
      </w:r>
      <w:r w:rsidR="002E1A75">
        <w:t>and/</w:t>
      </w:r>
      <w:r>
        <w:t>or individual (RPI) of ___________</w:t>
      </w:r>
      <w:r w:rsidR="00B12B83">
        <w:t>__________</w:t>
      </w:r>
      <w:r>
        <w:t>__________________</w:t>
      </w:r>
      <w:r w:rsidR="002E1A75">
        <w:t>__</w:t>
      </w:r>
      <w:r>
        <w:t xml:space="preserve">_______________.  </w:t>
      </w:r>
      <w:r w:rsidR="003953AE">
        <w:t xml:space="preserve">I </w:t>
      </w:r>
      <w:r w:rsidR="00294B0D">
        <w:t xml:space="preserve">hereby appoint </w:t>
      </w:r>
      <w:r w:rsidR="002E1A75">
        <w:t>_</w:t>
      </w:r>
      <w:r>
        <w:t>______________________________________</w:t>
      </w:r>
      <w:r w:rsidR="002E1A75">
        <w:t>_____</w:t>
      </w:r>
      <w:r>
        <w:t xml:space="preserve">____ </w:t>
      </w:r>
      <w:r w:rsidR="00294B0D">
        <w:t>to</w:t>
      </w:r>
      <w:r>
        <w:t xml:space="preserve"> attend training, receive technical assistance, sign for administrative reviews</w:t>
      </w:r>
      <w:r w:rsidR="00B62E61">
        <w:t>,</w:t>
      </w:r>
      <w:r w:rsidR="002E1A75">
        <w:t xml:space="preserve"> </w:t>
      </w:r>
      <w:r w:rsidR="00B62E61">
        <w:t xml:space="preserve">and have full power and authority to act on my behalf </w:t>
      </w:r>
      <w:r w:rsidR="002A56E6">
        <w:t xml:space="preserve">for </w:t>
      </w:r>
      <w:r w:rsidR="002E1A75">
        <w:t>any other administrative duty related to the Child and Adult Care Food Program (CACFP)</w:t>
      </w:r>
      <w:r w:rsidR="002A56E6">
        <w:t>.</w:t>
      </w:r>
      <w:r w:rsidR="00B62E61">
        <w:t xml:space="preserve"> </w:t>
      </w:r>
    </w:p>
    <w:p w14:paraId="607A5086" w14:textId="3DB62B69" w:rsidR="0029477B" w:rsidRDefault="002E1A75" w:rsidP="0029477B">
      <w:pPr>
        <w:spacing w:line="360" w:lineRule="auto"/>
      </w:pPr>
      <w:r>
        <w:t xml:space="preserve">If my institution has any noncompliance’s or </w:t>
      </w:r>
      <w:r w:rsidR="004305C7">
        <w:t xml:space="preserve">is </w:t>
      </w:r>
      <w:r>
        <w:t xml:space="preserve">declared seriously deficient, I understand that it is still my responsibility as the RPI to complete corrective action or repay any debt owed to the Oklahoma State Department of Education. </w:t>
      </w:r>
    </w:p>
    <w:p w14:paraId="43D63A71" w14:textId="14F0877A" w:rsidR="002E1A75" w:rsidRDefault="002E1A75" w:rsidP="0029477B">
      <w:pPr>
        <w:spacing w:line="360" w:lineRule="auto"/>
      </w:pPr>
    </w:p>
    <w:p w14:paraId="353BAE1A" w14:textId="4E82DDBA" w:rsidR="002E1A75" w:rsidRDefault="002E1A75" w:rsidP="002E1A75">
      <w:pPr>
        <w:spacing w:after="0" w:line="240" w:lineRule="auto"/>
      </w:pPr>
      <w:r>
        <w:t>________________________________________________</w:t>
      </w:r>
    </w:p>
    <w:p w14:paraId="79272C68" w14:textId="7C5A74B1" w:rsidR="002E1A75" w:rsidRDefault="002E1A75" w:rsidP="002E1A75">
      <w:pPr>
        <w:spacing w:after="0" w:line="240" w:lineRule="auto"/>
      </w:pPr>
      <w:r>
        <w:t>RPI Signature</w:t>
      </w:r>
    </w:p>
    <w:p w14:paraId="3968D670" w14:textId="77777777" w:rsidR="002E1A75" w:rsidRDefault="002E1A75" w:rsidP="002E1A75">
      <w:pPr>
        <w:spacing w:after="0" w:line="240" w:lineRule="auto"/>
      </w:pPr>
    </w:p>
    <w:p w14:paraId="7BAF8A33" w14:textId="77777777" w:rsidR="002E1A75" w:rsidRDefault="002E1A75" w:rsidP="002E1A75">
      <w:pPr>
        <w:spacing w:after="0" w:line="240" w:lineRule="auto"/>
      </w:pPr>
    </w:p>
    <w:p w14:paraId="30D57BEF" w14:textId="05F74F72" w:rsidR="002E1A75" w:rsidRDefault="002E1A75" w:rsidP="002E1A75">
      <w:pPr>
        <w:spacing w:after="0" w:line="240" w:lineRule="auto"/>
      </w:pPr>
      <w:r>
        <w:t xml:space="preserve">________________________________________________ </w:t>
      </w:r>
      <w:r>
        <w:tab/>
      </w:r>
      <w:r>
        <w:tab/>
        <w:t>__________________________</w:t>
      </w:r>
    </w:p>
    <w:p w14:paraId="386FF993" w14:textId="667CAFA6" w:rsidR="002E1A75" w:rsidRDefault="002E1A75" w:rsidP="002E1A75">
      <w:pPr>
        <w:spacing w:after="0" w:line="240" w:lineRule="auto"/>
      </w:pPr>
      <w:r>
        <w:t>Print RPI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C46A43A" w14:textId="27F8F58A" w:rsidR="002E1A75" w:rsidRDefault="002E1A75" w:rsidP="002E1A75">
      <w:pPr>
        <w:spacing w:after="0" w:line="240" w:lineRule="auto"/>
      </w:pPr>
    </w:p>
    <w:sectPr w:rsidR="002E1A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40C00" w14:textId="77777777" w:rsidR="004643DD" w:rsidRDefault="004643DD" w:rsidP="0029477B">
      <w:pPr>
        <w:spacing w:after="0" w:line="240" w:lineRule="auto"/>
      </w:pPr>
      <w:r>
        <w:separator/>
      </w:r>
    </w:p>
  </w:endnote>
  <w:endnote w:type="continuationSeparator" w:id="0">
    <w:p w14:paraId="17442471" w14:textId="77777777" w:rsidR="004643DD" w:rsidRDefault="004643DD" w:rsidP="0029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0D40" w14:textId="77777777" w:rsidR="0069174F" w:rsidRDefault="006917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97D3" w14:textId="77777777" w:rsidR="0069174F" w:rsidRDefault="006917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81A7" w14:textId="77777777" w:rsidR="0069174F" w:rsidRDefault="00691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61CD8" w14:textId="77777777" w:rsidR="004643DD" w:rsidRDefault="004643DD" w:rsidP="0029477B">
      <w:pPr>
        <w:spacing w:after="0" w:line="240" w:lineRule="auto"/>
      </w:pPr>
      <w:r>
        <w:separator/>
      </w:r>
    </w:p>
  </w:footnote>
  <w:footnote w:type="continuationSeparator" w:id="0">
    <w:p w14:paraId="0BD95059" w14:textId="77777777" w:rsidR="004643DD" w:rsidRDefault="004643DD" w:rsidP="00294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485C" w14:textId="77777777" w:rsidR="0069174F" w:rsidRDefault="006917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F7D5" w14:textId="3427DC90" w:rsidR="002E1A75" w:rsidRPr="0069174F" w:rsidRDefault="002E1A75" w:rsidP="002E1A75">
    <w:pPr>
      <w:pStyle w:val="Header"/>
      <w:jc w:val="center"/>
      <w:rPr>
        <w:b/>
        <w:bCs/>
        <w:sz w:val="28"/>
        <w:szCs w:val="28"/>
      </w:rPr>
    </w:pPr>
    <w:r w:rsidRPr="0069174F">
      <w:rPr>
        <w:b/>
        <w:bCs/>
        <w:sz w:val="28"/>
        <w:szCs w:val="28"/>
      </w:rPr>
      <w:t>Responsible principal or individual consent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A057" w14:textId="77777777" w:rsidR="0069174F" w:rsidRDefault="006917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7B"/>
    <w:rsid w:val="0029477B"/>
    <w:rsid w:val="00294B0D"/>
    <w:rsid w:val="002A56E6"/>
    <w:rsid w:val="002E1A75"/>
    <w:rsid w:val="003953AE"/>
    <w:rsid w:val="004305C7"/>
    <w:rsid w:val="004643DD"/>
    <w:rsid w:val="0069174F"/>
    <w:rsid w:val="00B12B83"/>
    <w:rsid w:val="00B6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D91E"/>
  <w15:chartTrackingRefBased/>
  <w15:docId w15:val="{BA80AEB8-0CC8-46FE-8442-62FD7E6C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77B"/>
  </w:style>
  <w:style w:type="paragraph" w:styleId="Footer">
    <w:name w:val="footer"/>
    <w:basedOn w:val="Normal"/>
    <w:link w:val="FooterChar"/>
    <w:uiPriority w:val="99"/>
    <w:unhideWhenUsed/>
    <w:rsid w:val="00294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Kassandra Reddell</dc:creator>
  <cp:keywords/>
  <dc:description/>
  <cp:lastModifiedBy>Kendra Merveldt</cp:lastModifiedBy>
  <cp:revision>2</cp:revision>
  <dcterms:created xsi:type="dcterms:W3CDTF">2023-07-17T21:00:00Z</dcterms:created>
  <dcterms:modified xsi:type="dcterms:W3CDTF">2023-07-17T21:00:00Z</dcterms:modified>
</cp:coreProperties>
</file>